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 w:rsidR="00FE10C3">
        <w:rPr>
          <w:b/>
          <w:sz w:val="32"/>
          <w:szCs w:val="24"/>
          <w:u w:val="single"/>
        </w:rPr>
        <w:t>013</w:t>
      </w:r>
      <w:r>
        <w:rPr>
          <w:b/>
          <w:sz w:val="32"/>
          <w:szCs w:val="24"/>
          <w:u w:val="single"/>
        </w:rPr>
        <w:t>, de</w:t>
      </w:r>
      <w:r w:rsidRPr="00633E1F">
        <w:rPr>
          <w:b/>
          <w:sz w:val="32"/>
          <w:szCs w:val="24"/>
          <w:u w:val="single"/>
        </w:rPr>
        <w:t xml:space="preserve"> </w:t>
      </w:r>
      <w:r w:rsidR="00EE193F">
        <w:rPr>
          <w:b/>
          <w:sz w:val="32"/>
          <w:szCs w:val="24"/>
          <w:u w:val="single"/>
        </w:rPr>
        <w:t>09</w:t>
      </w:r>
      <w:r>
        <w:rPr>
          <w:b/>
          <w:sz w:val="32"/>
          <w:szCs w:val="24"/>
          <w:u w:val="single"/>
        </w:rPr>
        <w:t xml:space="preserve"> de</w:t>
      </w:r>
      <w:r w:rsidR="00EE193F">
        <w:rPr>
          <w:b/>
          <w:sz w:val="32"/>
          <w:szCs w:val="24"/>
          <w:u w:val="single"/>
        </w:rPr>
        <w:t xml:space="preserve"> junho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EE193F" w:rsidRDefault="00195A1F" w:rsidP="00195A1F">
      <w:pPr>
        <w:spacing w:line="360" w:lineRule="auto"/>
        <w:ind w:left="42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193F">
        <w:rPr>
          <w:rFonts w:ascii="Times New Roman" w:hAnsi="Times New Roman" w:cs="Times New Roman"/>
          <w:i/>
          <w:sz w:val="24"/>
          <w:szCs w:val="24"/>
        </w:rPr>
        <w:t xml:space="preserve">Moção de Pesar em respeito ao falecimento de </w:t>
      </w:r>
      <w:r w:rsidR="00EE193F" w:rsidRPr="00EE193F">
        <w:rPr>
          <w:rFonts w:ascii="Times New Roman" w:hAnsi="Times New Roman" w:cs="Times New Roman"/>
          <w:i/>
          <w:sz w:val="24"/>
          <w:szCs w:val="24"/>
        </w:rPr>
        <w:t>Luis Edson Prates de Oliveira</w:t>
      </w:r>
      <w:r w:rsidRPr="00EE193F">
        <w:rPr>
          <w:rFonts w:ascii="Times New Roman" w:hAnsi="Times New Roman" w:cs="Times New Roman"/>
          <w:i/>
          <w:sz w:val="24"/>
          <w:szCs w:val="24"/>
        </w:rPr>
        <w:t>.</w:t>
      </w:r>
    </w:p>
    <w:p w:rsidR="00195A1F" w:rsidRPr="00EE193F" w:rsidRDefault="00195A1F" w:rsidP="00195A1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>O vereador Maurício da Silva Moraes, da bancada do PDT, no uso de suas atribuições legais e nos termos do art. 102 do Regimento Interno desta Casa, submete à leitura em Plenário a seguinte Moção de Pesar.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EE193F" w:rsidP="00EE19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   </w:t>
      </w:r>
      <w:r w:rsidR="00195A1F" w:rsidRPr="00EE193F">
        <w:rPr>
          <w:rFonts w:ascii="Times New Roman" w:hAnsi="Times New Roman" w:cs="Times New Roman"/>
          <w:sz w:val="24"/>
          <w:szCs w:val="24"/>
        </w:rPr>
        <w:t>Manifestamos nosso profundo pesar pelo falecimento de</w:t>
      </w:r>
      <w:r w:rsidRPr="00EE193F">
        <w:rPr>
          <w:rFonts w:ascii="Times New Roman" w:hAnsi="Times New Roman" w:cs="Times New Roman"/>
          <w:sz w:val="24"/>
          <w:szCs w:val="24"/>
        </w:rPr>
        <w:t xml:space="preserve"> </w:t>
      </w:r>
      <w:r w:rsidRPr="00EE193F">
        <w:rPr>
          <w:rFonts w:ascii="Times New Roman" w:hAnsi="Times New Roman" w:cs="Times New Roman"/>
          <w:i/>
          <w:sz w:val="24"/>
          <w:szCs w:val="24"/>
        </w:rPr>
        <w:t>Luis Edson Prates de Oliveira</w:t>
      </w:r>
      <w:r w:rsidR="007C3415" w:rsidRPr="00EE193F">
        <w:rPr>
          <w:rFonts w:ascii="Times New Roman" w:hAnsi="Times New Roman" w:cs="Times New Roman"/>
          <w:sz w:val="24"/>
          <w:szCs w:val="24"/>
        </w:rPr>
        <w:t>, ocorrido na data</w:t>
      </w:r>
      <w:r w:rsidRPr="00EE193F">
        <w:rPr>
          <w:rFonts w:ascii="Times New Roman" w:hAnsi="Times New Roman" w:cs="Times New Roman"/>
          <w:sz w:val="24"/>
          <w:szCs w:val="24"/>
        </w:rPr>
        <w:t xml:space="preserve"> de</w:t>
      </w:r>
      <w:r w:rsidR="007C3415" w:rsidRPr="00EE193F">
        <w:rPr>
          <w:rFonts w:ascii="Times New Roman" w:hAnsi="Times New Roman" w:cs="Times New Roman"/>
          <w:sz w:val="24"/>
          <w:szCs w:val="24"/>
        </w:rPr>
        <w:t xml:space="preserve"> 0</w:t>
      </w:r>
      <w:r w:rsidRPr="00EE193F">
        <w:rPr>
          <w:rFonts w:ascii="Times New Roman" w:hAnsi="Times New Roman" w:cs="Times New Roman"/>
          <w:sz w:val="24"/>
          <w:szCs w:val="24"/>
        </w:rPr>
        <w:t>4 de junho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de</w:t>
      </w:r>
      <w:r w:rsidR="007C3415" w:rsidRPr="00EE193F">
        <w:rPr>
          <w:rFonts w:ascii="Times New Roman" w:hAnsi="Times New Roman" w:cs="Times New Roman"/>
          <w:sz w:val="24"/>
          <w:szCs w:val="24"/>
        </w:rPr>
        <w:t xml:space="preserve"> 2025</w:t>
      </w:r>
      <w:r w:rsidRPr="00EE193F">
        <w:rPr>
          <w:rFonts w:ascii="Times New Roman" w:hAnsi="Times New Roman" w:cs="Times New Roman"/>
          <w:sz w:val="24"/>
          <w:szCs w:val="24"/>
        </w:rPr>
        <w:t>,</w:t>
      </w:r>
      <w:r w:rsidR="007C3415" w:rsidRPr="00EE193F">
        <w:rPr>
          <w:rFonts w:ascii="Times New Roman" w:hAnsi="Times New Roman" w:cs="Times New Roman"/>
          <w:sz w:val="24"/>
          <w:szCs w:val="24"/>
        </w:rPr>
        <w:t xml:space="preserve"> na cidade de São Gabriel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GoBack"/>
      <w:bookmarkEnd w:id="0"/>
    </w:p>
    <w:p w:rsidR="00195A1F" w:rsidRPr="00EE193F" w:rsidRDefault="00195A1F" w:rsidP="00195A1F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Transmitam-se à família e amigos enlutados nossos sentimentos de solidariedade pela triste perda, e o nosso sentimento de gratidão ao cidadão margaridense.  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PLENÁRIO VEREADOR </w:t>
      </w:r>
      <w:r w:rsidR="00EE193F" w:rsidRPr="00EE193F">
        <w:rPr>
          <w:rFonts w:ascii="Times New Roman" w:hAnsi="Times New Roman" w:cs="Times New Roman"/>
          <w:sz w:val="24"/>
          <w:szCs w:val="24"/>
        </w:rPr>
        <w:t>ELIZEU PRATES DE ANDRADE, 09 de junho</w:t>
      </w:r>
      <w:r w:rsidRPr="00EE193F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195A1F" w:rsidP="00195A1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93F">
        <w:rPr>
          <w:rFonts w:ascii="Times New Roman" w:hAnsi="Times New Roman" w:cs="Times New Roman"/>
          <w:b/>
          <w:sz w:val="24"/>
          <w:szCs w:val="24"/>
        </w:rPr>
        <w:t>Ver. Maurício da Silva Moraes</w:t>
      </w:r>
    </w:p>
    <w:p w:rsidR="00195A1F" w:rsidRPr="00EE193F" w:rsidRDefault="00195A1F" w:rsidP="00195A1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>BANCADA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95A1F" w:rsidTr="00E42160">
        <w:tc>
          <w:tcPr>
            <w:tcW w:w="8645" w:type="dxa"/>
          </w:tcPr>
          <w:p w:rsidR="00195A1F" w:rsidRDefault="00195A1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193F" w:rsidRDefault="00EE193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193F" w:rsidRDefault="00EE193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193F" w:rsidRDefault="00EE193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C0092" w:rsidRDefault="00DC0092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EE193F" w:rsidRPr="00EE193F" w:rsidRDefault="00195A1F" w:rsidP="00EE193F">
      <w:pPr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  <w:r w:rsidR="00EE193F">
        <w:rPr>
          <w:rFonts w:ascii="Times New Roman" w:hAnsi="Times New Roman" w:cs="Times New Roman"/>
          <w:b/>
          <w:sz w:val="24"/>
          <w:szCs w:val="24"/>
        </w:rPr>
        <w:t>Moção de Pesar nº 013</w:t>
      </w:r>
      <w:r w:rsidR="00EE193F" w:rsidRPr="00EE193F">
        <w:rPr>
          <w:rFonts w:ascii="Times New Roman" w:hAnsi="Times New Roman" w:cs="Times New Roman"/>
          <w:b/>
          <w:sz w:val="24"/>
          <w:szCs w:val="24"/>
        </w:rPr>
        <w:t>/2025,</w:t>
      </w:r>
      <w:r w:rsidR="00EE193F" w:rsidRPr="00EE19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E193F">
        <w:rPr>
          <w:rFonts w:ascii="Times New Roman" w:hAnsi="Times New Roman" w:cs="Times New Roman"/>
          <w:sz w:val="24"/>
          <w:szCs w:val="24"/>
        </w:rPr>
        <w:t xml:space="preserve">pelo falecimento do Sr. </w:t>
      </w:r>
      <w:r w:rsidR="00EE193F" w:rsidRPr="00EE193F">
        <w:rPr>
          <w:rFonts w:ascii="Times New Roman" w:hAnsi="Times New Roman" w:cs="Times New Roman"/>
          <w:i/>
          <w:sz w:val="24"/>
          <w:szCs w:val="24"/>
        </w:rPr>
        <w:t>Luis Edson Prates de Oliveira</w:t>
      </w:r>
    </w:p>
    <w:p w:rsidR="00EE193F" w:rsidRPr="00EE193F" w:rsidRDefault="00EE193F" w:rsidP="00EE193F">
      <w:pPr>
        <w:rPr>
          <w:rFonts w:ascii="Times New Roman" w:hAnsi="Times New Roman" w:cs="Times New Roman"/>
          <w:b/>
          <w:sz w:val="24"/>
          <w:szCs w:val="24"/>
        </w:rPr>
      </w:pPr>
      <w:r w:rsidRPr="00EE193F">
        <w:rPr>
          <w:rFonts w:ascii="Times New Roman" w:hAnsi="Times New Roman" w:cs="Times New Roman"/>
          <w:b/>
          <w:sz w:val="24"/>
          <w:szCs w:val="24"/>
        </w:rPr>
        <w:t xml:space="preserve">Autoria: </w:t>
      </w:r>
      <w:r w:rsidRPr="00EE193F">
        <w:rPr>
          <w:rFonts w:ascii="Times New Roman" w:hAnsi="Times New Roman" w:cs="Times New Roman"/>
          <w:sz w:val="24"/>
          <w:szCs w:val="24"/>
        </w:rPr>
        <w:t xml:space="preserve">Ver. Maurício da Silva Moraes </w:t>
      </w:r>
    </w:p>
    <w:p w:rsidR="00EE193F" w:rsidRPr="00EE193F" w:rsidRDefault="00EE193F" w:rsidP="00EE193F">
      <w:pPr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Subscrevem a presente Moção </w:t>
      </w:r>
      <w:r>
        <w:rPr>
          <w:rFonts w:ascii="Times New Roman" w:hAnsi="Times New Roman" w:cs="Times New Roman"/>
          <w:sz w:val="24"/>
          <w:szCs w:val="24"/>
        </w:rPr>
        <w:t>de Pesar nº 013</w:t>
      </w:r>
      <w:r w:rsidRPr="00EE193F">
        <w:rPr>
          <w:rFonts w:ascii="Times New Roman" w:hAnsi="Times New Roman" w:cs="Times New Roman"/>
          <w:sz w:val="24"/>
          <w:szCs w:val="24"/>
        </w:rPr>
        <w:t xml:space="preserve"> os seguintes vereadores:</w:t>
      </w:r>
    </w:p>
    <w:p w:rsidR="00EE193F" w:rsidRDefault="00EE193F" w:rsidP="00EE193F">
      <w:pPr>
        <w:rPr>
          <w:sz w:val="32"/>
          <w:szCs w:val="32"/>
        </w:rPr>
      </w:pP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  <w:r w:rsidRPr="00EE193F">
        <w:rPr>
          <w:rFonts w:ascii="Times New Roman" w:hAnsi="Times New Roman" w:cs="Times New Roman"/>
          <w:sz w:val="28"/>
          <w:szCs w:val="28"/>
        </w:rPr>
        <w:t>Ver. Clovis Avila de Oliveira (União Brasil)</w:t>
      </w: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  <w:r w:rsidRPr="00EE193F">
        <w:rPr>
          <w:rFonts w:ascii="Times New Roman" w:hAnsi="Times New Roman" w:cs="Times New Roman"/>
          <w:sz w:val="28"/>
          <w:szCs w:val="28"/>
        </w:rPr>
        <w:t>Ver. Elisângela Moraes Andrade (PDT)</w:t>
      </w: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  <w:r w:rsidRPr="00EE193F">
        <w:rPr>
          <w:rFonts w:ascii="Times New Roman" w:hAnsi="Times New Roman" w:cs="Times New Roman"/>
          <w:sz w:val="28"/>
          <w:szCs w:val="28"/>
        </w:rPr>
        <w:t>Ver. Georges Petrarca Teixeira Kodayssi (Progressista)</w:t>
      </w: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  <w:r w:rsidRPr="00EE193F">
        <w:rPr>
          <w:rFonts w:ascii="Times New Roman" w:hAnsi="Times New Roman" w:cs="Times New Roman"/>
          <w:sz w:val="28"/>
          <w:szCs w:val="28"/>
        </w:rPr>
        <w:t xml:space="preserve">Ver. Giovane de Andrade Neves (União Brasil) </w:t>
      </w:r>
    </w:p>
    <w:p w:rsid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  <w:r w:rsidRPr="00EE193F">
        <w:rPr>
          <w:rFonts w:ascii="Times New Roman" w:hAnsi="Times New Roman" w:cs="Times New Roman"/>
          <w:sz w:val="28"/>
          <w:szCs w:val="28"/>
        </w:rPr>
        <w:t>Ver. José Alacir da Silveira Machado (Progressista)</w:t>
      </w: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  <w:r w:rsidRPr="00EE193F">
        <w:rPr>
          <w:rFonts w:ascii="Times New Roman" w:hAnsi="Times New Roman" w:cs="Times New Roman"/>
          <w:sz w:val="28"/>
          <w:szCs w:val="28"/>
        </w:rPr>
        <w:t xml:space="preserve"> Ver. José Nairo Jardim Fonseca (PDT) </w:t>
      </w: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  <w:r w:rsidRPr="00EE193F">
        <w:rPr>
          <w:rFonts w:ascii="Times New Roman" w:hAnsi="Times New Roman" w:cs="Times New Roman"/>
          <w:sz w:val="28"/>
          <w:szCs w:val="28"/>
        </w:rPr>
        <w:t xml:space="preserve">Ver. Luiz Guiomar Trindade Jardim (Progressista) </w:t>
      </w:r>
    </w:p>
    <w:p w:rsidR="00EE193F" w:rsidRPr="00EE193F" w:rsidRDefault="00EE193F" w:rsidP="00EE193F">
      <w:pPr>
        <w:rPr>
          <w:rFonts w:ascii="Times New Roman" w:hAnsi="Times New Roman" w:cs="Times New Roman"/>
          <w:sz w:val="28"/>
          <w:szCs w:val="28"/>
        </w:rPr>
      </w:pPr>
    </w:p>
    <w:p w:rsidR="00EE193F" w:rsidRPr="00EE193F" w:rsidRDefault="00EE193F" w:rsidP="00EE193F">
      <w:pPr>
        <w:rPr>
          <w:rFonts w:ascii="Times New Roman" w:hAnsi="Times New Roman" w:cs="Times New Roman"/>
          <w:b/>
          <w:sz w:val="28"/>
          <w:szCs w:val="28"/>
        </w:rPr>
      </w:pPr>
      <w:r w:rsidRPr="00EE193F">
        <w:rPr>
          <w:rFonts w:ascii="Times New Roman" w:hAnsi="Times New Roman" w:cs="Times New Roman"/>
          <w:sz w:val="28"/>
          <w:szCs w:val="28"/>
        </w:rPr>
        <w:t>Ver. Márcio Machado de Machado</w:t>
      </w:r>
    </w:p>
    <w:p w:rsidR="00EE193F" w:rsidRDefault="00EE193F" w:rsidP="00EE193F">
      <w:pPr>
        <w:rPr>
          <w:b/>
          <w:sz w:val="24"/>
          <w:szCs w:val="24"/>
        </w:rPr>
      </w:pPr>
      <w:r>
        <w:rPr>
          <w:sz w:val="32"/>
          <w:szCs w:val="32"/>
        </w:rPr>
        <w:t xml:space="preserve"> </w:t>
      </w:r>
    </w:p>
    <w:p w:rsidR="00EE193F" w:rsidRDefault="00EE193F" w:rsidP="00EE193F">
      <w:pPr>
        <w:jc w:val="center"/>
        <w:rPr>
          <w:b/>
          <w:sz w:val="24"/>
          <w:szCs w:val="24"/>
        </w:rPr>
      </w:pPr>
    </w:p>
    <w:p w:rsidR="0011594D" w:rsidRDefault="0011594D" w:rsidP="00336E74"/>
    <w:sectPr w:rsidR="0011594D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984" w:rsidRDefault="00E47984" w:rsidP="00E825D3">
      <w:pPr>
        <w:spacing w:after="0" w:line="240" w:lineRule="auto"/>
      </w:pPr>
      <w:r>
        <w:separator/>
      </w:r>
    </w:p>
  </w:endnote>
  <w:endnote w:type="continuationSeparator" w:id="1">
    <w:p w:rsidR="00E47984" w:rsidRDefault="00E47984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4798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E4798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4798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984" w:rsidRDefault="00E47984" w:rsidP="00E825D3">
      <w:pPr>
        <w:spacing w:after="0" w:line="240" w:lineRule="auto"/>
      </w:pPr>
      <w:r>
        <w:separator/>
      </w:r>
    </w:p>
  </w:footnote>
  <w:footnote w:type="continuationSeparator" w:id="1">
    <w:p w:rsidR="00E47984" w:rsidRDefault="00E47984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4798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77A2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1097537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E47984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E47984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E47984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4798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A1F"/>
    <w:rsid w:val="00083ED5"/>
    <w:rsid w:val="0011594D"/>
    <w:rsid w:val="00116E98"/>
    <w:rsid w:val="001351F2"/>
    <w:rsid w:val="00195A1F"/>
    <w:rsid w:val="001C7265"/>
    <w:rsid w:val="00306E73"/>
    <w:rsid w:val="00336E74"/>
    <w:rsid w:val="0052197C"/>
    <w:rsid w:val="00782C5C"/>
    <w:rsid w:val="007C3415"/>
    <w:rsid w:val="00875B96"/>
    <w:rsid w:val="00990CD6"/>
    <w:rsid w:val="00A47F59"/>
    <w:rsid w:val="00DC0092"/>
    <w:rsid w:val="00E2500E"/>
    <w:rsid w:val="00E47984"/>
    <w:rsid w:val="00E77A2C"/>
    <w:rsid w:val="00E825D3"/>
    <w:rsid w:val="00EE193F"/>
    <w:rsid w:val="00FE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MAQUINA01</cp:lastModifiedBy>
  <cp:revision>3</cp:revision>
  <cp:lastPrinted>2025-05-12T14:30:00Z</cp:lastPrinted>
  <dcterms:created xsi:type="dcterms:W3CDTF">2025-06-09T14:45:00Z</dcterms:created>
  <dcterms:modified xsi:type="dcterms:W3CDTF">2025-06-09T14:56:00Z</dcterms:modified>
</cp:coreProperties>
</file>